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1D" w:rsidRPr="00B82F1D" w:rsidRDefault="00B82F1D" w:rsidP="00B82F1D">
      <w:pPr>
        <w:rPr>
          <w:rFonts w:ascii="黑体" w:eastAsia="黑体" w:hAnsi="黑体"/>
          <w:sz w:val="32"/>
          <w:szCs w:val="32"/>
        </w:rPr>
      </w:pPr>
      <w:r w:rsidRPr="00B82F1D">
        <w:rPr>
          <w:rFonts w:ascii="黑体" w:eastAsia="黑体" w:hAnsi="黑体" w:hint="eastAsia"/>
          <w:sz w:val="32"/>
          <w:szCs w:val="32"/>
        </w:rPr>
        <w:t>附件3</w:t>
      </w:r>
    </w:p>
    <w:p w:rsidR="00B82F1D" w:rsidRDefault="00B82F1D" w:rsidP="004A6F6C">
      <w:pPr>
        <w:jc w:val="center"/>
        <w:rPr>
          <w:rFonts w:ascii="黑体" w:eastAsia="黑体" w:hAnsi="黑体"/>
          <w:sz w:val="44"/>
          <w:szCs w:val="44"/>
        </w:rPr>
      </w:pPr>
    </w:p>
    <w:p w:rsidR="00AA2880" w:rsidRPr="004A6F6C" w:rsidRDefault="004A6F6C" w:rsidP="004A6F6C">
      <w:pPr>
        <w:jc w:val="center"/>
        <w:rPr>
          <w:rFonts w:ascii="黑体" w:eastAsia="黑体" w:hAnsi="黑体"/>
          <w:sz w:val="44"/>
          <w:szCs w:val="44"/>
        </w:rPr>
      </w:pPr>
      <w:r w:rsidRPr="004A6F6C">
        <w:rPr>
          <w:rFonts w:ascii="黑体" w:eastAsia="黑体" w:hAnsi="黑体" w:hint="eastAsia"/>
          <w:sz w:val="44"/>
          <w:szCs w:val="44"/>
        </w:rPr>
        <w:t>首批校级“双带头人”教师党支部书记工作室建设</w:t>
      </w:r>
      <w:r w:rsidR="002D0BAA">
        <w:rPr>
          <w:rFonts w:ascii="黑体" w:eastAsia="黑体" w:hAnsi="黑体" w:hint="eastAsia"/>
          <w:sz w:val="44"/>
          <w:szCs w:val="44"/>
        </w:rPr>
        <w:t>名单</w:t>
      </w:r>
      <w:bookmarkStart w:id="0" w:name="_GoBack"/>
      <w:bookmarkEnd w:id="0"/>
    </w:p>
    <w:p w:rsidR="004A6F6C" w:rsidRDefault="004A6F6C"/>
    <w:p w:rsidR="004A6F6C" w:rsidRDefault="004A6F6C"/>
    <w:tbl>
      <w:tblPr>
        <w:tblStyle w:val="a5"/>
        <w:tblW w:w="0" w:type="auto"/>
        <w:tblLook w:val="04A0"/>
      </w:tblPr>
      <w:tblGrid>
        <w:gridCol w:w="988"/>
        <w:gridCol w:w="2268"/>
        <w:gridCol w:w="7371"/>
        <w:gridCol w:w="1701"/>
        <w:gridCol w:w="1275"/>
      </w:tblGrid>
      <w:tr w:rsidR="004A6F6C" w:rsidTr="004A6F6C">
        <w:trPr>
          <w:trHeight w:val="759"/>
        </w:trPr>
        <w:tc>
          <w:tcPr>
            <w:tcW w:w="988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b/>
                <w:sz w:val="28"/>
                <w:szCs w:val="28"/>
              </w:rPr>
              <w:t>申报</w:t>
            </w:r>
            <w:r w:rsidRPr="004A6F6C">
              <w:rPr>
                <w:rFonts w:asciiTheme="minorEastAsia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7371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b/>
                <w:sz w:val="28"/>
                <w:szCs w:val="28"/>
              </w:rPr>
              <w:t>工作室</w:t>
            </w:r>
            <w:r w:rsidRPr="004A6F6C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:rsidR="004A6F6C" w:rsidRPr="004A6F6C" w:rsidRDefault="004A6F6C" w:rsidP="00BD724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275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4A6F6C" w:rsidTr="004A6F6C">
        <w:trPr>
          <w:trHeight w:val="957"/>
        </w:trPr>
        <w:tc>
          <w:tcPr>
            <w:tcW w:w="988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A6F6C" w:rsidRPr="004A6F6C" w:rsidRDefault="004A6F6C" w:rsidP="004A6F6C">
            <w:pPr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机电学院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党总支</w:t>
            </w:r>
          </w:p>
        </w:tc>
        <w:tc>
          <w:tcPr>
            <w:tcW w:w="7371" w:type="dxa"/>
            <w:vAlign w:val="center"/>
          </w:tcPr>
          <w:p w:rsidR="004A6F6C" w:rsidRPr="004A6F6C" w:rsidRDefault="004A6F6C" w:rsidP="004A6F6C">
            <w:pPr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自动化教研室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教师</w:t>
            </w: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党支部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韩君工作室</w:t>
            </w:r>
          </w:p>
        </w:tc>
        <w:tc>
          <w:tcPr>
            <w:tcW w:w="1701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韩君</w:t>
            </w:r>
          </w:p>
        </w:tc>
        <w:tc>
          <w:tcPr>
            <w:tcW w:w="1275" w:type="dxa"/>
            <w:vAlign w:val="center"/>
          </w:tcPr>
          <w:p w:rsidR="004A6F6C" w:rsidRPr="004A6F6C" w:rsidRDefault="00B82F1D" w:rsidP="00B82F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校级</w:t>
            </w:r>
          </w:p>
        </w:tc>
      </w:tr>
      <w:tr w:rsidR="004A6F6C" w:rsidTr="004A6F6C">
        <w:trPr>
          <w:trHeight w:val="830"/>
        </w:trPr>
        <w:tc>
          <w:tcPr>
            <w:tcW w:w="988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4A6F6C" w:rsidRPr="004A6F6C" w:rsidRDefault="004A6F6C" w:rsidP="004A6F6C">
            <w:pPr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信息学院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党总支</w:t>
            </w:r>
          </w:p>
        </w:tc>
        <w:tc>
          <w:tcPr>
            <w:tcW w:w="7371" w:type="dxa"/>
            <w:vAlign w:val="center"/>
          </w:tcPr>
          <w:p w:rsidR="004A6F6C" w:rsidRPr="004A6F6C" w:rsidRDefault="004A6F6C" w:rsidP="00CA5607">
            <w:pPr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网络工程</w:t>
            </w:r>
            <w:r w:rsidR="00CA5607">
              <w:rPr>
                <w:rFonts w:asciiTheme="minorEastAsia" w:hAnsiTheme="minorEastAsia" w:hint="eastAsia"/>
                <w:sz w:val="28"/>
                <w:szCs w:val="28"/>
              </w:rPr>
              <w:t>与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大数据应用专业教师党支部</w:t>
            </w: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张万礼</w:t>
            </w:r>
            <w:r w:rsidRPr="004A6F6C">
              <w:rPr>
                <w:rFonts w:asciiTheme="minorEastAsia" w:hAnsiTheme="minorEastAsia"/>
                <w:sz w:val="28"/>
                <w:szCs w:val="28"/>
              </w:rPr>
              <w:t>工作室</w:t>
            </w:r>
          </w:p>
        </w:tc>
        <w:tc>
          <w:tcPr>
            <w:tcW w:w="1701" w:type="dxa"/>
            <w:vAlign w:val="center"/>
          </w:tcPr>
          <w:p w:rsidR="004A6F6C" w:rsidRPr="004A6F6C" w:rsidRDefault="004A6F6C" w:rsidP="004A6F6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A6F6C">
              <w:rPr>
                <w:rFonts w:asciiTheme="minorEastAsia" w:hAnsiTheme="minorEastAsia" w:hint="eastAsia"/>
                <w:sz w:val="28"/>
                <w:szCs w:val="28"/>
              </w:rPr>
              <w:t>张万礼</w:t>
            </w:r>
          </w:p>
        </w:tc>
        <w:tc>
          <w:tcPr>
            <w:tcW w:w="1275" w:type="dxa"/>
            <w:vAlign w:val="center"/>
          </w:tcPr>
          <w:p w:rsidR="004A6F6C" w:rsidRPr="004A6F6C" w:rsidRDefault="00645552" w:rsidP="00B82F1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校</w:t>
            </w:r>
            <w:r w:rsidR="00B82F1D">
              <w:rPr>
                <w:rFonts w:asciiTheme="minorEastAsia" w:hAnsiTheme="minorEastAsia" w:hint="eastAsia"/>
                <w:sz w:val="28"/>
                <w:szCs w:val="28"/>
              </w:rPr>
              <w:t>级</w:t>
            </w:r>
          </w:p>
        </w:tc>
      </w:tr>
    </w:tbl>
    <w:p w:rsidR="004A6F6C" w:rsidRPr="004A6F6C" w:rsidRDefault="004A6F6C"/>
    <w:sectPr w:rsidR="004A6F6C" w:rsidRPr="004A6F6C" w:rsidSect="004A6F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03" w:rsidRDefault="00A77B03" w:rsidP="004A6F6C">
      <w:r>
        <w:separator/>
      </w:r>
    </w:p>
  </w:endnote>
  <w:endnote w:type="continuationSeparator" w:id="0">
    <w:p w:rsidR="00A77B03" w:rsidRDefault="00A77B03" w:rsidP="004A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03" w:rsidRDefault="00A77B03" w:rsidP="004A6F6C">
      <w:r>
        <w:separator/>
      </w:r>
    </w:p>
  </w:footnote>
  <w:footnote w:type="continuationSeparator" w:id="0">
    <w:p w:rsidR="00A77B03" w:rsidRDefault="00A77B03" w:rsidP="004A6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181"/>
    <w:rsid w:val="00035B05"/>
    <w:rsid w:val="000C548F"/>
    <w:rsid w:val="002D0BAA"/>
    <w:rsid w:val="002F159D"/>
    <w:rsid w:val="004A6F6C"/>
    <w:rsid w:val="00645552"/>
    <w:rsid w:val="00A06635"/>
    <w:rsid w:val="00A77B03"/>
    <w:rsid w:val="00AA2880"/>
    <w:rsid w:val="00B82F1D"/>
    <w:rsid w:val="00BD724E"/>
    <w:rsid w:val="00CA5607"/>
    <w:rsid w:val="00D2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F6C"/>
    <w:rPr>
      <w:sz w:val="18"/>
      <w:szCs w:val="18"/>
    </w:rPr>
  </w:style>
  <w:style w:type="table" w:styleId="a5">
    <w:name w:val="Table Grid"/>
    <w:basedOn w:val="a1"/>
    <w:uiPriority w:val="39"/>
    <w:rsid w:val="004A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张玮</cp:lastModifiedBy>
  <cp:revision>9</cp:revision>
  <cp:lastPrinted>2018-07-12T05:24:00Z</cp:lastPrinted>
  <dcterms:created xsi:type="dcterms:W3CDTF">2018-07-12T02:55:00Z</dcterms:created>
  <dcterms:modified xsi:type="dcterms:W3CDTF">2018-07-12T09:20:00Z</dcterms:modified>
</cp:coreProperties>
</file>